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61" w:rsidRDefault="003B0C61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A3377" w:rsidRDefault="008A3377" w:rsidP="008A3377">
      <w:pPr>
        <w:adjustRightInd w:val="0"/>
        <w:spacing w:after="100"/>
        <w:jc w:val="center"/>
        <w:rPr>
          <w:rFonts w:hAnsi="Century"/>
        </w:rPr>
      </w:pPr>
      <w:r>
        <w:rPr>
          <w:rFonts w:hAnsi="Century" w:hint="eastAsia"/>
        </w:rPr>
        <w:t>（表）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382"/>
        <w:gridCol w:w="382"/>
        <w:gridCol w:w="383"/>
        <w:gridCol w:w="2478"/>
      </w:tblGrid>
      <w:tr w:rsidR="003B0C61">
        <w:trPr>
          <w:cantSplit/>
          <w:trHeight w:val="300"/>
        </w:trPr>
        <w:tc>
          <w:tcPr>
            <w:tcW w:w="4900" w:type="dxa"/>
            <w:vMerge w:val="restart"/>
            <w:tcBorders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新規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更新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村建第　　　　　号</w:t>
            </w:r>
          </w:p>
        </w:tc>
      </w:tr>
      <w:tr w:rsidR="003B0C61">
        <w:trPr>
          <w:cantSplit/>
          <w:trHeight w:val="400"/>
        </w:trPr>
        <w:tc>
          <w:tcPr>
            <w:tcW w:w="49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rPr>
                <w:rFonts w:hAnsi="Century"/>
              </w:rPr>
            </w:pPr>
          </w:p>
        </w:tc>
        <w:tc>
          <w:tcPr>
            <w:tcW w:w="38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</w:tbl>
    <w:p w:rsidR="003B0C61" w:rsidRDefault="003B0C61">
      <w:pPr>
        <w:adjustRightInd w:val="0"/>
        <w:spacing w:before="100"/>
        <w:jc w:val="center"/>
        <w:rPr>
          <w:rFonts w:hAnsi="Century"/>
        </w:rPr>
      </w:pPr>
      <w:r>
        <w:rPr>
          <w:rFonts w:hAnsi="Century" w:hint="eastAsia"/>
          <w:spacing w:val="52"/>
        </w:rPr>
        <w:t>里道等生産物採取許可申請</w:t>
      </w:r>
      <w:r>
        <w:rPr>
          <w:rFonts w:hAnsi="Century" w:hint="eastAsia"/>
        </w:rPr>
        <w:t>書</w:t>
      </w:r>
    </w:p>
    <w:p w:rsidR="003B0C61" w:rsidRDefault="003B0C61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B0C61" w:rsidRDefault="003B0C61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 w:rsidR="002F46CF">
        <w:rPr>
          <w:rFonts w:hAnsi="Century" w:hint="eastAsia"/>
        </w:rPr>
        <w:t>宛先</w:t>
      </w:r>
      <w:r>
        <w:rPr>
          <w:rFonts w:hAnsi="Century"/>
        </w:rPr>
        <w:t>)</w:t>
      </w:r>
      <w:r>
        <w:rPr>
          <w:rFonts w:hAnsi="Century" w:hint="eastAsia"/>
        </w:rPr>
        <w:t>村上市長</w:t>
      </w:r>
    </w:p>
    <w:p w:rsidR="003B0C61" w:rsidRDefault="003B0C61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〒　</w:t>
      </w:r>
      <w:r w:rsidR="00BF15A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　</w:t>
      </w:r>
    </w:p>
    <w:p w:rsidR="003B0C61" w:rsidRDefault="003B0C61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住所　</w:t>
      </w:r>
      <w:r w:rsidR="00BF15A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　</w:t>
      </w:r>
    </w:p>
    <w:p w:rsidR="003B0C61" w:rsidRDefault="00093935">
      <w:pPr>
        <w:adjustRightInd w:val="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9860C" id="Oval 2" o:spid="_x0000_s1026" style="position:absolute;left:0;text-align:left;margin-left:412.85pt;margin-top: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MImof9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B0C61">
        <w:rPr>
          <w:rFonts w:hAnsi="Century" w:hint="eastAsia"/>
        </w:rPr>
        <w:t xml:space="preserve">氏名　</w:t>
      </w:r>
      <w:r w:rsidR="00BF15A7">
        <w:rPr>
          <w:rFonts w:hAnsi="Century" w:hint="eastAsia"/>
        </w:rPr>
        <w:t xml:space="preserve">　</w:t>
      </w:r>
      <w:r w:rsidR="003B0C61">
        <w:rPr>
          <w:rFonts w:hAnsi="Century" w:hint="eastAsia"/>
        </w:rPr>
        <w:t xml:space="preserve">　　　　　　　　　印</w:t>
      </w:r>
    </w:p>
    <w:p w:rsidR="003B0C61" w:rsidRDefault="003B0C61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担当者</w:t>
      </w:r>
      <w:r w:rsidR="00BF15A7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</w:t>
      </w:r>
    </w:p>
    <w:p w:rsidR="003B0C61" w:rsidRDefault="003B0C61">
      <w:pPr>
        <w:adjustRightInd w:val="0"/>
        <w:jc w:val="right"/>
        <w:rPr>
          <w:rFonts w:hAnsi="Century"/>
        </w:rPr>
      </w:pPr>
      <w:r>
        <w:rPr>
          <w:rFonts w:hAnsi="Century"/>
        </w:rPr>
        <w:t>TEL</w:t>
      </w:r>
      <w:r>
        <w:rPr>
          <w:rFonts w:hAnsi="Century" w:hint="eastAsia"/>
        </w:rPr>
        <w:t xml:space="preserve">　</w:t>
      </w:r>
      <w:r w:rsidR="00BF15A7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内線　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　　</w:t>
      </w:r>
    </w:p>
    <w:p w:rsidR="003B0C61" w:rsidRDefault="003B0C61">
      <w:pPr>
        <w:adjustRightInd w:val="0"/>
        <w:rPr>
          <w:rFonts w:hAnsi="Century"/>
        </w:rPr>
      </w:pPr>
    </w:p>
    <w:p w:rsidR="003B0C61" w:rsidRDefault="003B0C61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下記のとおり生産物の採取の許可を受けたいので、村上市里道等管理条例第</w:t>
      </w:r>
      <w:r w:rsidR="002F46CF">
        <w:rPr>
          <w:rFonts w:hAnsi="Century"/>
        </w:rPr>
        <w:t>10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項及び同施行規則第</w:t>
      </w:r>
      <w:r>
        <w:rPr>
          <w:rFonts w:hAnsi="Century"/>
        </w:rPr>
        <w:t>17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項の規定により許可を申請します。</w:t>
      </w:r>
    </w:p>
    <w:p w:rsidR="003B0C61" w:rsidRDefault="003B0C61">
      <w:pPr>
        <w:adjustRightInd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35"/>
        <w:gridCol w:w="1890"/>
        <w:gridCol w:w="735"/>
        <w:gridCol w:w="2750"/>
      </w:tblGrid>
      <w:tr w:rsidR="003B0C61">
        <w:trPr>
          <w:trHeight w:val="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採取の場所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村上市　　　　　　　　　　　　　　　　　番地先</w:t>
            </w:r>
          </w:p>
        </w:tc>
      </w:tr>
      <w:tr w:rsidR="003B0C61">
        <w:trPr>
          <w:trHeight w:val="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里道等の種類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道路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水路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 w:rsidR="00BF15A7"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3B0C61">
        <w:trPr>
          <w:trHeight w:val="4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採取生産物の種</w:t>
            </w:r>
            <w:r>
              <w:rPr>
                <w:rFonts w:hAnsi="Century" w:hint="eastAsia"/>
              </w:rPr>
              <w:t>類及び数量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0C61">
        <w:trPr>
          <w:trHeight w:val="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採取の目的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0C61">
        <w:trPr>
          <w:trHeight w:val="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工事の実施・採取方法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0C61">
        <w:trPr>
          <w:trHeight w:val="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採取の期間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日から　　年　　月　　日まで</w:t>
            </w:r>
          </w:p>
        </w:tc>
      </w:tr>
      <w:tr w:rsidR="003B0C61">
        <w:trPr>
          <w:trHeight w:val="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その他参考となる事項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B0C61" w:rsidRDefault="003B0C61">
      <w:pPr>
        <w:adjustRightInd w:val="0"/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記載要領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420"/>
        <w:gridCol w:w="420"/>
        <w:gridCol w:w="6740"/>
      </w:tblGrid>
      <w:tr w:rsidR="003B0C61">
        <w:trPr>
          <w:cantSplit/>
          <w:trHeight w:val="779"/>
        </w:trPr>
        <w:tc>
          <w:tcPr>
            <w:tcW w:w="525" w:type="dxa"/>
            <w:vAlign w:val="bottom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更新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B0C61" w:rsidRDefault="003B0C6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6740" w:type="dxa"/>
            <w:tcBorders>
              <w:left w:val="single" w:sz="4" w:space="0" w:color="auto"/>
              <w:bottom w:val="nil"/>
            </w:tcBorders>
            <w:vAlign w:val="bottom"/>
          </w:tcPr>
          <w:p w:rsidR="003B0C61" w:rsidRDefault="003B0C6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については、該当するものを○で囲み、更新・変更の場合には、従前</w:t>
            </w:r>
          </w:p>
        </w:tc>
      </w:tr>
    </w:tbl>
    <w:p w:rsidR="003B0C61" w:rsidRDefault="003B0C61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</w:t>
      </w:r>
      <w:r>
        <w:rPr>
          <w:rFonts w:hAnsi="Century" w:hint="eastAsia"/>
        </w:rPr>
        <w:t>の許可書の番号及び年月日を記載すること。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申請者が法人である場合には、「住所」の欄には主たる事務所の所在地、「氏名」の欄には名称及び代表者の氏名を掲載するとともに、「担当者」の欄に所属・氏名を記載すること。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「場所」の欄には、地番まで記載すること。採取が</w:t>
      </w:r>
      <w:r>
        <w:rPr>
          <w:rFonts w:hAnsi="Century"/>
        </w:rPr>
        <w:t>2</w:t>
      </w:r>
      <w:r>
        <w:rPr>
          <w:rFonts w:hAnsi="Century" w:hint="eastAsia"/>
        </w:rPr>
        <w:t>以上の地番にわたる場合には、起点と終点を記載すること。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「種類」の欄は、該当する番号に○印を付け、</w:t>
      </w:r>
      <w:r>
        <w:rPr>
          <w:rFonts w:hAnsi="Century"/>
        </w:rPr>
        <w:t>3</w:t>
      </w:r>
      <w:r>
        <w:rPr>
          <w:rFonts w:hAnsi="Century" w:hint="eastAsia"/>
        </w:rPr>
        <w:t>に該当する場合は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内にその種類を記載すること。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変更の許可申請に当たっては、関係する欄の下部に変更後のものを記載し、上部に変更前のものを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書きすること。</w:t>
      </w:r>
    </w:p>
    <w:p w:rsidR="002F46CF" w:rsidRDefault="002F46CF">
      <w:pPr>
        <w:adjustRightInd w:val="0"/>
        <w:jc w:val="center"/>
        <w:rPr>
          <w:rFonts w:hAnsi="Century"/>
        </w:rPr>
      </w:pPr>
    </w:p>
    <w:p w:rsidR="002F46CF" w:rsidRDefault="008A3377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lastRenderedPageBreak/>
        <w:t>（裏）</w:t>
      </w:r>
    </w:p>
    <w:p w:rsidR="003B0C61" w:rsidRDefault="003B0C61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申請書添付書類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採取場所の位置図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採取場所の公図の写し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実測平面図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1</w:t>
      </w:r>
      <w:r>
        <w:rPr>
          <w:rFonts w:hAnsi="Century" w:hint="eastAsia"/>
        </w:rPr>
        <w:t>／</w:t>
      </w:r>
      <w:r>
        <w:rPr>
          <w:rFonts w:hAnsi="Century"/>
        </w:rPr>
        <w:t>500</w:t>
      </w:r>
      <w:r>
        <w:rPr>
          <w:rFonts w:hAnsi="Century" w:hint="eastAsia"/>
        </w:rPr>
        <w:t>程度とし、民有地との境界及び採取区域を明示すること。</w:t>
      </w:r>
      <w:r>
        <w:rPr>
          <w:rFonts w:hAnsi="Century"/>
        </w:rPr>
        <w:t>)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採取の場所が水路等の場合は、高水位及び低水位を明示した図面</w:t>
      </w:r>
      <w:r>
        <w:rPr>
          <w:rFonts w:hAnsi="Century"/>
        </w:rPr>
        <w:t>(</w:t>
      </w:r>
      <w:r>
        <w:rPr>
          <w:rFonts w:hAnsi="Century" w:hint="eastAsia"/>
        </w:rPr>
        <w:t>軽易なものについては、省略することができる。</w:t>
      </w:r>
      <w:r>
        <w:rPr>
          <w:rFonts w:hAnsi="Century"/>
        </w:rPr>
        <w:t>)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土砂、砂利、石等を掘削採取する場合は、掘削断面図及び計算書</w:t>
      </w:r>
      <w:r>
        <w:rPr>
          <w:rFonts w:hAnsi="Century"/>
        </w:rPr>
        <w:t>(</w:t>
      </w:r>
      <w:r>
        <w:rPr>
          <w:rFonts w:hAnsi="Century" w:hint="eastAsia"/>
        </w:rPr>
        <w:t>軽易なものについては、省略することができる。</w:t>
      </w:r>
      <w:r>
        <w:rPr>
          <w:rFonts w:hAnsi="Century"/>
        </w:rPr>
        <w:t>)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他の官公署の許認可書又は確認書の写し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利害関係人の同意書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8</w:t>
      </w:r>
      <w:r>
        <w:rPr>
          <w:rFonts w:hAnsi="Century" w:hint="eastAsia"/>
        </w:rPr>
        <w:t xml:space="preserve">　現地の状況を示す写真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9</w:t>
      </w:r>
      <w:r>
        <w:rPr>
          <w:rFonts w:hAnsi="Century" w:hint="eastAsia"/>
        </w:rPr>
        <w:t xml:space="preserve">　採取前後の地形が比較して異なる場合は、採取跡地利用計画等</w:t>
      </w:r>
    </w:p>
    <w:p w:rsidR="003B0C61" w:rsidRDefault="003B0C61">
      <w:pPr>
        <w:adjustRightInd w:val="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10</w:t>
      </w:r>
      <w:r>
        <w:rPr>
          <w:rFonts w:hAnsi="Century" w:hint="eastAsia"/>
        </w:rPr>
        <w:t xml:space="preserve">　その他必要な書類</w:t>
      </w:r>
    </w:p>
    <w:sectPr w:rsidR="003B0C61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1B" w:rsidRDefault="00554C1B" w:rsidP="003B0C61">
      <w:r>
        <w:separator/>
      </w:r>
    </w:p>
  </w:endnote>
  <w:endnote w:type="continuationSeparator" w:id="0">
    <w:p w:rsidR="00554C1B" w:rsidRDefault="00554C1B" w:rsidP="003B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1B" w:rsidRDefault="00554C1B" w:rsidP="003B0C61">
      <w:r>
        <w:separator/>
      </w:r>
    </w:p>
  </w:footnote>
  <w:footnote w:type="continuationSeparator" w:id="0">
    <w:p w:rsidR="00554C1B" w:rsidRDefault="00554C1B" w:rsidP="003B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61"/>
    <w:rsid w:val="00076115"/>
    <w:rsid w:val="00093935"/>
    <w:rsid w:val="002F46CF"/>
    <w:rsid w:val="003B0C61"/>
    <w:rsid w:val="0049053B"/>
    <w:rsid w:val="00554C1B"/>
    <w:rsid w:val="008A3377"/>
    <w:rsid w:val="008B3695"/>
    <w:rsid w:val="00BF15A7"/>
    <w:rsid w:val="00D36EBB"/>
    <w:rsid w:val="00F04C05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C00D12-414C-48A3-841B-0C32BC58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0C61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3B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0C61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769</Words>
  <Characters>238</Characters>
  <Application>Microsoft Office Word</Application>
  <DocSecurity>0</DocSecurity>
  <Lines>1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様式第15号(第17条関係)</dc:title>
  <dc:subject/>
  <dc:creator>yuki</dc:creator>
  <cp:keywords/>
  <dc:description/>
  <cp:lastModifiedBy>鈴木　清美</cp:lastModifiedBy>
  <cp:revision>4</cp:revision>
  <cp:lastPrinted>2009-05-08T13:36:00Z</cp:lastPrinted>
  <dcterms:created xsi:type="dcterms:W3CDTF">2019-02-07T08:10:00Z</dcterms:created>
  <dcterms:modified xsi:type="dcterms:W3CDTF">2019-02-12T00:59:00Z</dcterms:modified>
</cp:coreProperties>
</file>